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24625" w14:textId="77777777" w:rsidR="00AA434F" w:rsidRDefault="00AA434F">
      <w:pPr>
        <w:pStyle w:val="Textoindependiente"/>
        <w:spacing w:before="4"/>
        <w:rPr>
          <w:rFonts w:ascii="Times New Roman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185"/>
      </w:tblGrid>
      <w:tr w:rsidR="00AA434F" w14:paraId="36FB90AF" w14:textId="77777777">
        <w:trPr>
          <w:trHeight w:val="1413"/>
        </w:trPr>
        <w:tc>
          <w:tcPr>
            <w:tcW w:w="2546" w:type="dxa"/>
          </w:tcPr>
          <w:p w14:paraId="1049D874" w14:textId="77777777" w:rsidR="00AA434F" w:rsidRDefault="000B6A61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1.-_SOLICITUD_DE_AYUDA_(NA,_NE,_GF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7C0199E7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  <w:gridSpan w:val="5"/>
          </w:tcPr>
          <w:p w14:paraId="647A22DC" w14:textId="77777777" w:rsidR="00AA434F" w:rsidRDefault="00AA434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C983A26" w14:textId="77777777" w:rsidR="00AA434F" w:rsidRDefault="000B6A61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9F0B105" wp14:editId="31C3D7D2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86EFA8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4JEWo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413B664F" wp14:editId="1ED0C86E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34F" w14:paraId="164B9558" w14:textId="77777777">
        <w:trPr>
          <w:trHeight w:val="760"/>
        </w:trPr>
        <w:tc>
          <w:tcPr>
            <w:tcW w:w="9492" w:type="dxa"/>
            <w:gridSpan w:val="6"/>
            <w:shd w:val="clear" w:color="auto" w:fill="E4E4E4"/>
          </w:tcPr>
          <w:p w14:paraId="6BEA4AFC" w14:textId="77777777" w:rsidR="00AA434F" w:rsidRDefault="000B6A61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>GP)</w:t>
            </w:r>
          </w:p>
        </w:tc>
      </w:tr>
      <w:tr w:rsidR="00AA434F" w14:paraId="2A1CDC19" w14:textId="77777777">
        <w:trPr>
          <w:trHeight w:val="760"/>
        </w:trPr>
        <w:tc>
          <w:tcPr>
            <w:tcW w:w="9492" w:type="dxa"/>
            <w:gridSpan w:val="6"/>
          </w:tcPr>
          <w:p w14:paraId="6CAD04BE" w14:textId="4DAB8D7C" w:rsidR="00AA434F" w:rsidRDefault="000B6A61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  <w:r w:rsidR="002D7320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2"/>
                <w:sz w:val="20"/>
              </w:rPr>
              <w:t>ADAC</w:t>
            </w:r>
          </w:p>
          <w:p w14:paraId="449BDA92" w14:textId="7E1CE611" w:rsidR="00AA434F" w:rsidRDefault="000B6A61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  <w:r w:rsidR="00E2670C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4"/>
                <w:sz w:val="20"/>
              </w:rPr>
              <w:t>G19186188</w:t>
            </w:r>
          </w:p>
        </w:tc>
      </w:tr>
      <w:tr w:rsidR="00AA434F" w14:paraId="287A7694" w14:textId="77777777">
        <w:trPr>
          <w:trHeight w:val="645"/>
        </w:trPr>
        <w:tc>
          <w:tcPr>
            <w:tcW w:w="9492" w:type="dxa"/>
            <w:gridSpan w:val="6"/>
          </w:tcPr>
          <w:p w14:paraId="30346261" w14:textId="6FE427FE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Convocatoria: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F3022E">
              <w:rPr>
                <w:rFonts w:ascii="Arial"/>
                <w:b/>
                <w:spacing w:val="-2"/>
                <w:sz w:val="20"/>
              </w:rPr>
              <w:t>1</w:t>
            </w:r>
            <w:bookmarkStart w:id="1" w:name="_GoBack"/>
            <w:bookmarkEnd w:id="1"/>
            <w:r w:rsidR="007967DE">
              <w:rPr>
                <w:rFonts w:ascii="Arial"/>
                <w:b/>
                <w:spacing w:val="-2"/>
                <w:sz w:val="20"/>
              </w:rPr>
              <w:t>-2026</w:t>
            </w:r>
            <w:r w:rsidR="002D7320">
              <w:rPr>
                <w:rFonts w:ascii="Arial"/>
                <w:b/>
                <w:spacing w:val="-2"/>
                <w:sz w:val="20"/>
              </w:rPr>
              <w:t xml:space="preserve"> Ayudas NA-Operaciones 70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1 </w:t>
            </w:r>
            <w:r w:rsidR="007967DE">
              <w:rPr>
                <w:rFonts w:ascii="Arial"/>
                <w:b/>
                <w:spacing w:val="-2"/>
                <w:sz w:val="20"/>
              </w:rPr>
              <w:t>–</w:t>
            </w:r>
            <w:r w:rsidR="007967DE">
              <w:rPr>
                <w:rFonts w:ascii="Arial"/>
                <w:b/>
                <w:spacing w:val="-2"/>
                <w:sz w:val="20"/>
              </w:rPr>
              <w:t xml:space="preserve"> PYMES Y AUT</w:t>
            </w:r>
            <w:r w:rsidR="007967DE">
              <w:rPr>
                <w:rFonts w:ascii="Arial"/>
                <w:b/>
                <w:spacing w:val="-2"/>
                <w:sz w:val="20"/>
              </w:rPr>
              <w:t>Ó</w:t>
            </w:r>
            <w:r w:rsidR="007967DE">
              <w:rPr>
                <w:rFonts w:ascii="Arial"/>
                <w:b/>
                <w:spacing w:val="-2"/>
                <w:sz w:val="20"/>
              </w:rPr>
              <w:t>NOMOS</w:t>
            </w:r>
          </w:p>
          <w:p w14:paraId="64AEFF06" w14:textId="77777777" w:rsidR="00AA434F" w:rsidRDefault="000B6A6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(Rellenar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“Sin convocatoria abierta”</w:t>
            </w:r>
            <w:r>
              <w:rPr>
                <w:sz w:val="18"/>
              </w:rPr>
              <w:t>)</w:t>
            </w:r>
          </w:p>
        </w:tc>
      </w:tr>
      <w:tr w:rsidR="00AA434F" w14:paraId="30D2A76B" w14:textId="77777777">
        <w:trPr>
          <w:trHeight w:val="837"/>
        </w:trPr>
        <w:tc>
          <w:tcPr>
            <w:tcW w:w="3129" w:type="dxa"/>
            <w:gridSpan w:val="2"/>
            <w:tcBorders>
              <w:right w:val="nil"/>
            </w:tcBorders>
          </w:tcPr>
          <w:p w14:paraId="7D23C6BB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  <w:p w14:paraId="608BF243" w14:textId="77777777" w:rsidR="00AA434F" w:rsidRDefault="000B6A61">
            <w:pPr>
              <w:pStyle w:val="TableParagraph"/>
              <w:spacing w:before="6" w:line="27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Localización de la 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3D9D7C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07377B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96572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tcBorders>
              <w:left w:val="nil"/>
            </w:tcBorders>
          </w:tcPr>
          <w:p w14:paraId="009A0C33" w14:textId="77777777" w:rsidR="00AA434F" w:rsidRDefault="000B6A61">
            <w:pPr>
              <w:pStyle w:val="TableParagraph"/>
              <w:spacing w:before="141"/>
              <w:ind w:left="1085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4AA5F4BC" wp14:editId="5BAAA2CB">
                      <wp:simplePos x="0" y="0"/>
                      <wp:positionH relativeFrom="column">
                        <wp:posOffset>583119</wp:posOffset>
                      </wp:positionH>
                      <wp:positionV relativeFrom="paragraph">
                        <wp:posOffset>36040</wp:posOffset>
                      </wp:positionV>
                      <wp:extent cx="1318895" cy="4260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084"/>
                                <a:chOff x="0" y="0"/>
                                <a:chExt cx="1318895" cy="4260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09370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6559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6559"/>
                                      </a:lnTo>
                                      <a:lnTo>
                                        <a:pt x="0" y="416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6985" y="223266"/>
                                  <a:ext cx="108204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2040" h="136525">
                                      <a:moveTo>
                                        <a:pt x="0" y="136288"/>
                                      </a:moveTo>
                                      <a:lnTo>
                                        <a:pt x="1081810" y="136288"/>
                                      </a:lnTo>
                                      <a:lnTo>
                                        <a:pt x="1081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87CF27D" id="Group 10" o:spid="_x0000_s1026" style="position:absolute;margin-left:45.9pt;margin-top:2.85pt;width:103.85pt;height:33.55pt;z-index:-15937024;mso-wrap-distance-left:0;mso-wrap-distance-right:0" coordsize="1318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">
                      <v:shape id="Graphic 11" o:spid="_x0000_s1027" style="position:absolute;left:47;top:47;width:13094;height:4166;visibility:visible;mso-wrap-style:square;v-text-anchor:top" coordsize="13093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" path="m,l1309369,r,416559l,416559,,xe" filled="f">
                        <v:path arrowok="t"/>
                      </v:shape>
                      <v:shape id="Graphic 12" o:spid="_x0000_s1028" style="position:absolute;left:1069;top:2232;width:10821;height:1365;visibility:visible;mso-wrap-style:square;v-text-anchor:top" coordsize="108204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" path="m,136288r1081810,l1081810,,,,,136288xe" filled="f" strokeweight=".27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AA434F" w14:paraId="1EE70715" w14:textId="77777777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1C6D71C4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  <w:p w14:paraId="2DB22C88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276321B5" w14:textId="77777777" w:rsidR="00AA434F" w:rsidRDefault="000B6A61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2110D2B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1D7184C7" w14:textId="77777777" w:rsidR="00AA434F" w:rsidRDefault="000B6A61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6FF758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314CE38C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DC23AB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4F53D0F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D85733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3A2081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A1DC8B3" w14:textId="77777777" w:rsidR="00AA434F" w:rsidRDefault="00AA434F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43A97383" w14:textId="77777777" w:rsidR="00AA434F" w:rsidRDefault="000B6A61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3C341F10" wp14:editId="36987012">
                      <wp:simplePos x="0" y="0"/>
                      <wp:positionH relativeFrom="column">
                        <wp:posOffset>-66003</wp:posOffset>
                      </wp:positionH>
                      <wp:positionV relativeFrom="paragraph">
                        <wp:posOffset>-53883</wp:posOffset>
                      </wp:positionV>
                      <wp:extent cx="485140" cy="2063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5" y="0"/>
                                      </a:lnTo>
                                      <a:lnTo>
                                        <a:pt x="475615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1A61E0" id="Group 13" o:spid="_x0000_s1026" style="position:absolute;margin-left:-5.2pt;margin-top:-4.25pt;width:38.2pt;height:16.25pt;z-index:-15938048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">
                      <v:shape id="Graphic 14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" path="m,l475615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56C1456D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4F914276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2AF76DF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706FFFDB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3B77344" w14:textId="77777777" w:rsidR="00AA434F" w:rsidRDefault="000B6A61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7FCDB12B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112CB0A" w14:textId="77777777" w:rsidR="00AA434F" w:rsidRDefault="000B6A61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1110326A" wp14:editId="356AD81D">
                      <wp:simplePos x="0" y="0"/>
                      <wp:positionH relativeFrom="column">
                        <wp:posOffset>150124</wp:posOffset>
                      </wp:positionH>
                      <wp:positionV relativeFrom="paragraph">
                        <wp:posOffset>-194285</wp:posOffset>
                      </wp:positionV>
                      <wp:extent cx="2679700" cy="1905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5C80C3" id="Group 15" o:spid="_x0000_s1026" style="position:absolute;margin-left:11.8pt;margin-top:-15.3pt;width:211pt;height:15pt;z-index:-15937536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">
                      <v:shape id="Graphic 16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904016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9B6537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2ACB2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664ABF82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5CA1DA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854F9D7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F018C7C" w14:textId="77777777" w:rsidR="00AA434F" w:rsidRDefault="00AA434F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79777A03" w14:textId="77777777" w:rsidR="00AA434F" w:rsidRDefault="000B6A61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5EF18E93" wp14:editId="73F78686">
                      <wp:simplePos x="0" y="0"/>
                      <wp:positionH relativeFrom="column">
                        <wp:posOffset>23325</wp:posOffset>
                      </wp:positionH>
                      <wp:positionV relativeFrom="paragraph">
                        <wp:posOffset>-464770</wp:posOffset>
                      </wp:positionV>
                      <wp:extent cx="514350" cy="1835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F29701" id="Group 17" o:spid="_x0000_s1026" style="position:absolute;margin-left:1.85pt;margin-top:-36.6pt;width:40.5pt;height:14.45pt;z-index:-15936512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WolwIAACY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">
                      <v:shape id="Graphic 18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185" w:type="dxa"/>
            <w:tcBorders>
              <w:left w:val="nil"/>
            </w:tcBorders>
          </w:tcPr>
          <w:p w14:paraId="7790C6CA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08271D69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5F9FF985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7343BE2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9EA1B67" w14:textId="77777777" w:rsidR="00AA434F" w:rsidRDefault="000B6A61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79F0BCCF" wp14:editId="23885467">
                      <wp:simplePos x="0" y="0"/>
                      <wp:positionH relativeFrom="column">
                        <wp:posOffset>789494</wp:posOffset>
                      </wp:positionH>
                      <wp:positionV relativeFrom="paragraph">
                        <wp:posOffset>-27803</wp:posOffset>
                      </wp:positionV>
                      <wp:extent cx="923925" cy="1835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B30B1C" id="Group 19" o:spid="_x0000_s1026" style="position:absolute;margin-left:62.15pt;margin-top:-2.2pt;width:72.75pt;height:14.45pt;z-index:-15938560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">
                      <v:shape id="Graphic 20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352A1124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29E059F0" w14:textId="77777777" w:rsidR="00AA434F" w:rsidRDefault="000B6A6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AA434F" w14:paraId="163BB805" w14:textId="77777777">
        <w:trPr>
          <w:trHeight w:val="976"/>
        </w:trPr>
        <w:tc>
          <w:tcPr>
            <w:tcW w:w="9492" w:type="dxa"/>
            <w:gridSpan w:val="6"/>
          </w:tcPr>
          <w:p w14:paraId="200781A1" w14:textId="77777777" w:rsidR="00AA434F" w:rsidRDefault="000B6A61">
            <w:pPr>
              <w:pStyle w:val="TableParagraph"/>
              <w:ind w:left="107" w:right="7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Representante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 xml:space="preserve">: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5B04BE86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600E0DF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  <w:tr w:rsidR="00AA434F" w14:paraId="44746F23" w14:textId="77777777">
        <w:trPr>
          <w:trHeight w:val="232"/>
        </w:trPr>
        <w:tc>
          <w:tcPr>
            <w:tcW w:w="9492" w:type="dxa"/>
            <w:gridSpan w:val="6"/>
          </w:tcPr>
          <w:p w14:paraId="0C0F5D21" w14:textId="77777777" w:rsidR="00AA434F" w:rsidRDefault="000B6A61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electrónico:</w:t>
            </w:r>
          </w:p>
        </w:tc>
      </w:tr>
    </w:tbl>
    <w:p w14:paraId="41D87BBD" w14:textId="77777777" w:rsidR="00AA434F" w:rsidRDefault="000B6A61">
      <w:pPr>
        <w:pStyle w:val="Ttulo1"/>
        <w:spacing w:before="17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peticionaria:</w:t>
      </w:r>
    </w:p>
    <w:p w14:paraId="290FDC53" w14:textId="77777777" w:rsidR="00AA434F" w:rsidRDefault="000B6A61">
      <w:pPr>
        <w:spacing w:before="105"/>
        <w:ind w:lef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Nº702/2014:</w:t>
      </w:r>
    </w:p>
    <w:p w14:paraId="60842DBF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3"/>
        <w:rPr>
          <w:sz w:val="18"/>
        </w:rPr>
      </w:pPr>
      <w:r>
        <w:rPr>
          <w:sz w:val="18"/>
        </w:rPr>
        <w:t>Tipo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empresa:</w:t>
      </w:r>
    </w:p>
    <w:p w14:paraId="49DBF12C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43"/>
        </w:tabs>
        <w:spacing w:before="107"/>
        <w:rPr>
          <w:sz w:val="18"/>
        </w:rPr>
      </w:pP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vinculada/asociada:</w:t>
      </w:r>
      <w:r>
        <w:rPr>
          <w:spacing w:val="-4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15BFF755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NIF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matriz:</w:t>
      </w:r>
    </w:p>
    <w:p w14:paraId="00804343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21"/>
        </w:tabs>
        <w:spacing w:before="104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matriz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española:</w:t>
      </w:r>
      <w:r>
        <w:rPr>
          <w:spacing w:val="3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53A10A79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3"/>
          <w:sz w:val="18"/>
        </w:rPr>
        <w:t xml:space="preserve"> </w:t>
      </w:r>
      <w:r>
        <w:rPr>
          <w:sz w:val="18"/>
        </w:rPr>
        <w:t>(media</w:t>
      </w:r>
      <w:r>
        <w:rPr>
          <w:spacing w:val="-2"/>
          <w:sz w:val="18"/>
        </w:rPr>
        <w:t xml:space="preserve"> </w:t>
      </w:r>
      <w:r>
        <w:rPr>
          <w:sz w:val="18"/>
        </w:rPr>
        <w:t>anual)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(UTA):</w:t>
      </w:r>
    </w:p>
    <w:p w14:paraId="641BB972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negocio:</w:t>
      </w:r>
    </w:p>
    <w:p w14:paraId="16A62887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z w:val="18"/>
        </w:rPr>
        <w:t>Activo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balance:</w:t>
      </w:r>
    </w:p>
    <w:p w14:paraId="7F6D7BE9" w14:textId="77777777" w:rsidR="00AA434F" w:rsidRDefault="00AA434F">
      <w:pPr>
        <w:pStyle w:val="Textoindependiente"/>
        <w:spacing w:before="68"/>
      </w:pPr>
    </w:p>
    <w:p w14:paraId="263794AE" w14:textId="77777777" w:rsidR="00AA434F" w:rsidRDefault="000B6A61">
      <w:pPr>
        <w:pStyle w:val="Ttulo1"/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objetivos</w:t>
      </w:r>
      <w:r>
        <w:rPr>
          <w:spacing w:val="-2"/>
        </w:rPr>
        <w:t xml:space="preserve"> previstos:</w:t>
      </w:r>
    </w:p>
    <w:p w14:paraId="3D4F9494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operación:</w:t>
      </w:r>
    </w:p>
    <w:p w14:paraId="3103C28A" w14:textId="784EF22C" w:rsidR="00AA434F" w:rsidRPr="009A761E" w:rsidRDefault="009A761E" w:rsidP="009A761E">
      <w:pPr>
        <w:tabs>
          <w:tab w:val="left" w:pos="2002"/>
          <w:tab w:val="left" w:pos="3352"/>
          <w:tab w:val="left" w:pos="4914"/>
          <w:tab w:val="left" w:pos="6234"/>
          <w:tab w:val="left" w:pos="7424"/>
        </w:tabs>
        <w:spacing w:before="107"/>
        <w:ind w:left="1746"/>
        <w:rPr>
          <w:sz w:val="18"/>
          <w:lang w:val="pt-BR"/>
        </w:rPr>
      </w:pPr>
      <w:r>
        <w:rPr>
          <w:rFonts w:ascii="MS Gothic" w:eastAsia="MS Gothic" w:hAnsi="MS Gothic" w:cs="MS Gothic" w:hint="eastAsia"/>
          <w:w w:val="99"/>
          <w:sz w:val="20"/>
          <w:szCs w:val="20"/>
          <w:highlight w:val="lightGray"/>
        </w:rPr>
        <w:t>☒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9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A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8"/>
          <w:sz w:val="20"/>
          <w:lang w:val="pt-BR"/>
        </w:rPr>
        <w:t xml:space="preserve"> 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11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E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6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F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9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C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6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P</w:t>
      </w:r>
    </w:p>
    <w:p w14:paraId="784AFAA0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Importe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Proyecto:</w:t>
      </w:r>
    </w:p>
    <w:p w14:paraId="6F7DCBCD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solicitar:</w:t>
      </w:r>
    </w:p>
    <w:p w14:paraId="48006518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pacing w:val="-2"/>
          <w:sz w:val="18"/>
        </w:rPr>
        <w:t>Presupuesto:</w:t>
      </w:r>
    </w:p>
    <w:p w14:paraId="523319AB" w14:textId="77777777" w:rsidR="00AA434F" w:rsidRDefault="00AA434F">
      <w:pPr>
        <w:pStyle w:val="Prrafodelista"/>
        <w:rPr>
          <w:sz w:val="18"/>
        </w:rPr>
        <w:sectPr w:rsidR="00AA434F">
          <w:headerReference w:type="default" r:id="rId15"/>
          <w:footerReference w:type="default" r:id="rId16"/>
          <w:type w:val="continuous"/>
          <w:pgSz w:w="11910" w:h="16840"/>
          <w:pgMar w:top="1460" w:right="992" w:bottom="560" w:left="1275" w:header="366" w:footer="370" w:gutter="0"/>
          <w:pgNumType w:start="146"/>
          <w:cols w:space="720"/>
        </w:sectPr>
      </w:pPr>
    </w:p>
    <w:p w14:paraId="0D6C87B2" w14:textId="77777777" w:rsidR="00AA434F" w:rsidRDefault="00AA434F">
      <w:pPr>
        <w:pStyle w:val="Textoindependiente"/>
        <w:spacing w:before="75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A434F" w14:paraId="05D3D2BE" w14:textId="77777777">
        <w:trPr>
          <w:trHeight w:val="205"/>
        </w:trPr>
        <w:tc>
          <w:tcPr>
            <w:tcW w:w="5098" w:type="dxa"/>
          </w:tcPr>
          <w:p w14:paraId="179E7196" w14:textId="77777777" w:rsidR="00AA434F" w:rsidRDefault="000B6A61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2129" w:type="dxa"/>
          </w:tcPr>
          <w:p w14:paraId="34784AA1" w14:textId="77777777" w:rsidR="00AA434F" w:rsidRDefault="000B6A61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Presentado</w:t>
            </w:r>
          </w:p>
        </w:tc>
      </w:tr>
      <w:tr w:rsidR="00AA434F" w14:paraId="5A860F49" w14:textId="77777777">
        <w:trPr>
          <w:trHeight w:val="230"/>
        </w:trPr>
        <w:tc>
          <w:tcPr>
            <w:tcW w:w="5098" w:type="dxa"/>
          </w:tcPr>
          <w:p w14:paraId="2A4864B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2129" w:type="dxa"/>
          </w:tcPr>
          <w:p w14:paraId="364D9CD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BB8AE" w14:textId="77777777">
        <w:trPr>
          <w:trHeight w:val="229"/>
        </w:trPr>
        <w:tc>
          <w:tcPr>
            <w:tcW w:w="5098" w:type="dxa"/>
          </w:tcPr>
          <w:p w14:paraId="64054C0B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Construcciones</w:t>
            </w:r>
          </w:p>
        </w:tc>
        <w:tc>
          <w:tcPr>
            <w:tcW w:w="2129" w:type="dxa"/>
          </w:tcPr>
          <w:p w14:paraId="3A432AB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E188CD7" w14:textId="77777777">
        <w:trPr>
          <w:trHeight w:val="230"/>
        </w:trPr>
        <w:tc>
          <w:tcPr>
            <w:tcW w:w="5098" w:type="dxa"/>
          </w:tcPr>
          <w:p w14:paraId="4B78B624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2129" w:type="dxa"/>
          </w:tcPr>
          <w:p w14:paraId="70F04F2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4BF71" w14:textId="77777777">
        <w:trPr>
          <w:trHeight w:val="230"/>
        </w:trPr>
        <w:tc>
          <w:tcPr>
            <w:tcW w:w="5098" w:type="dxa"/>
          </w:tcPr>
          <w:p w14:paraId="1EDFE4A8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2129" w:type="dxa"/>
          </w:tcPr>
          <w:p w14:paraId="0E53BEA0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05C8DA6" w14:textId="77777777">
        <w:trPr>
          <w:trHeight w:val="229"/>
        </w:trPr>
        <w:tc>
          <w:tcPr>
            <w:tcW w:w="5098" w:type="dxa"/>
          </w:tcPr>
          <w:p w14:paraId="3FF1182F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2129" w:type="dxa"/>
          </w:tcPr>
          <w:p w14:paraId="1F399D84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3C65914" w14:textId="77777777">
        <w:trPr>
          <w:trHeight w:val="230"/>
        </w:trPr>
        <w:tc>
          <w:tcPr>
            <w:tcW w:w="5098" w:type="dxa"/>
          </w:tcPr>
          <w:p w14:paraId="79B2D1B9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2129" w:type="dxa"/>
          </w:tcPr>
          <w:p w14:paraId="5C249DC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1CFD0FD" w14:textId="77777777">
        <w:trPr>
          <w:trHeight w:val="230"/>
        </w:trPr>
        <w:tc>
          <w:tcPr>
            <w:tcW w:w="5098" w:type="dxa"/>
          </w:tcPr>
          <w:p w14:paraId="6B54100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2129" w:type="dxa"/>
          </w:tcPr>
          <w:p w14:paraId="12F8E75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89DFAB8" w14:textId="77777777">
        <w:trPr>
          <w:trHeight w:val="229"/>
        </w:trPr>
        <w:tc>
          <w:tcPr>
            <w:tcW w:w="5098" w:type="dxa"/>
          </w:tcPr>
          <w:p w14:paraId="4C9178B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inmovilizado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29" w:type="dxa"/>
          </w:tcPr>
          <w:p w14:paraId="03CFDEA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2D656A2" w14:textId="77777777">
        <w:trPr>
          <w:trHeight w:val="230"/>
        </w:trPr>
        <w:tc>
          <w:tcPr>
            <w:tcW w:w="5098" w:type="dxa"/>
          </w:tcPr>
          <w:p w14:paraId="3FA8525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376AAF5D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CC0FA80" w14:textId="77777777">
        <w:trPr>
          <w:trHeight w:val="230"/>
        </w:trPr>
        <w:tc>
          <w:tcPr>
            <w:tcW w:w="5098" w:type="dxa"/>
          </w:tcPr>
          <w:p w14:paraId="43C6422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2129" w:type="dxa"/>
          </w:tcPr>
          <w:p w14:paraId="27E44F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6AAE762" w14:textId="77777777">
        <w:trPr>
          <w:trHeight w:val="229"/>
        </w:trPr>
        <w:tc>
          <w:tcPr>
            <w:tcW w:w="5098" w:type="dxa"/>
          </w:tcPr>
          <w:p w14:paraId="1256FFC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formador, orientador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asesor</w:t>
            </w:r>
          </w:p>
        </w:tc>
        <w:tc>
          <w:tcPr>
            <w:tcW w:w="2129" w:type="dxa"/>
          </w:tcPr>
          <w:p w14:paraId="2EA04CB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C998024" w14:textId="77777777">
        <w:trPr>
          <w:trHeight w:val="230"/>
        </w:trPr>
        <w:tc>
          <w:tcPr>
            <w:tcW w:w="5098" w:type="dxa"/>
          </w:tcPr>
          <w:p w14:paraId="757B8692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consumibles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amortizables</w:t>
            </w:r>
          </w:p>
        </w:tc>
        <w:tc>
          <w:tcPr>
            <w:tcW w:w="2129" w:type="dxa"/>
          </w:tcPr>
          <w:p w14:paraId="1EE6856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0A2FD0E" w14:textId="77777777">
        <w:trPr>
          <w:trHeight w:val="230"/>
        </w:trPr>
        <w:tc>
          <w:tcPr>
            <w:tcW w:w="5098" w:type="dxa"/>
          </w:tcPr>
          <w:p w14:paraId="77D59AE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Alquileres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8A36D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054E2C5" w14:textId="77777777">
        <w:trPr>
          <w:trHeight w:val="229"/>
        </w:trPr>
        <w:tc>
          <w:tcPr>
            <w:tcW w:w="5098" w:type="dxa"/>
          </w:tcPr>
          <w:p w14:paraId="57D2BC87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Costes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2129" w:type="dxa"/>
          </w:tcPr>
          <w:p w14:paraId="4A977AF5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2DCA199E" w14:textId="77777777">
        <w:trPr>
          <w:trHeight w:val="230"/>
        </w:trPr>
        <w:tc>
          <w:tcPr>
            <w:tcW w:w="5098" w:type="dxa"/>
          </w:tcPr>
          <w:p w14:paraId="438C6A4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</w:t>
            </w:r>
          </w:p>
        </w:tc>
        <w:tc>
          <w:tcPr>
            <w:tcW w:w="2129" w:type="dxa"/>
          </w:tcPr>
          <w:p w14:paraId="7CD5B69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9D65913" w14:textId="77777777">
        <w:trPr>
          <w:trHeight w:val="206"/>
        </w:trPr>
        <w:tc>
          <w:tcPr>
            <w:tcW w:w="5098" w:type="dxa"/>
          </w:tcPr>
          <w:p w14:paraId="3D4591BF" w14:textId="77777777" w:rsidR="00AA434F" w:rsidRDefault="000B6A6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29" w:type="dxa"/>
          </w:tcPr>
          <w:p w14:paraId="30F533F0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4C13CE93" w14:textId="77777777">
        <w:trPr>
          <w:trHeight w:val="208"/>
        </w:trPr>
        <w:tc>
          <w:tcPr>
            <w:tcW w:w="5098" w:type="dxa"/>
          </w:tcPr>
          <w:p w14:paraId="3F241468" w14:textId="77777777" w:rsidR="00AA434F" w:rsidRDefault="000B6A61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9" w:type="dxa"/>
          </w:tcPr>
          <w:p w14:paraId="662F9FD6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140CD318" w14:textId="77777777">
        <w:trPr>
          <w:trHeight w:val="205"/>
        </w:trPr>
        <w:tc>
          <w:tcPr>
            <w:tcW w:w="5098" w:type="dxa"/>
          </w:tcPr>
          <w:p w14:paraId="2EE8C494" w14:textId="77777777" w:rsidR="00AA434F" w:rsidRDefault="000B6A6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Total:</w:t>
            </w:r>
          </w:p>
        </w:tc>
        <w:tc>
          <w:tcPr>
            <w:tcW w:w="2129" w:type="dxa"/>
          </w:tcPr>
          <w:p w14:paraId="32CA402D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0B03E7" w14:textId="77777777" w:rsidR="00AA434F" w:rsidRDefault="00AA434F">
      <w:pPr>
        <w:pStyle w:val="Textoindependiente"/>
        <w:spacing w:before="8"/>
        <w:rPr>
          <w:sz w:val="16"/>
        </w:rPr>
      </w:pPr>
    </w:p>
    <w:p w14:paraId="00A19A00" w14:textId="77777777" w:rsidR="00AA434F" w:rsidRDefault="000B6A61">
      <w:pPr>
        <w:spacing w:before="1" w:line="183" w:lineRule="exact"/>
        <w:ind w:left="786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Importe</w:t>
      </w:r>
      <w:r>
        <w:rPr>
          <w:spacing w:val="-3"/>
          <w:sz w:val="16"/>
        </w:rPr>
        <w:t xml:space="preserve"> </w:t>
      </w:r>
      <w:r>
        <w:rPr>
          <w:sz w:val="16"/>
        </w:rPr>
        <w:t>fijo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27.000</w:t>
      </w:r>
      <w:r>
        <w:rPr>
          <w:spacing w:val="-2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</w:p>
    <w:p w14:paraId="529DA6C0" w14:textId="77777777" w:rsidR="00AA434F" w:rsidRDefault="000B6A61">
      <w:pPr>
        <w:spacing w:line="183" w:lineRule="exact"/>
        <w:ind w:left="786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registrar</w:t>
      </w:r>
      <w:r>
        <w:rPr>
          <w:spacing w:val="-3"/>
          <w:sz w:val="16"/>
        </w:rPr>
        <w:t xml:space="preserve"> </w:t>
      </w:r>
      <w:r>
        <w:rPr>
          <w:sz w:val="16"/>
        </w:rPr>
        <w:t>junto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ayuda</w:t>
      </w:r>
      <w:r>
        <w:rPr>
          <w:spacing w:val="-5"/>
          <w:sz w:val="16"/>
        </w:rPr>
        <w:t xml:space="preserve"> </w:t>
      </w:r>
      <w:r>
        <w:rPr>
          <w:sz w:val="16"/>
        </w:rPr>
        <w:t>memoria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reparto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</w:t>
      </w:r>
    </w:p>
    <w:p w14:paraId="0512E8CC" w14:textId="77777777" w:rsidR="00AA434F" w:rsidRDefault="00AA434F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A434F" w14:paraId="71DFE6A4" w14:textId="7777777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799F45" w14:textId="77777777" w:rsidR="00AA434F" w:rsidRDefault="000B6A61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AA434F" w14:paraId="2691AB1D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013D8" w14:textId="77777777" w:rsidR="00AA434F" w:rsidRDefault="000B6A61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261F75" w14:textId="77777777" w:rsidR="00AA434F" w:rsidRDefault="000B6A61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Presentado</w:t>
            </w:r>
          </w:p>
        </w:tc>
      </w:tr>
      <w:tr w:rsidR="00AA434F" w14:paraId="45AE55EF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48AF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7308C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525979BB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AF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C74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7B4CD13F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8B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1F3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39709D2A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967" w14:textId="77777777" w:rsidR="00AA434F" w:rsidRDefault="000B6A61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C76A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6BB519E8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C7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099A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011CFDF4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1DAFC5A1" w14:textId="77777777" w:rsidR="00AA434F" w:rsidRDefault="000B6A61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7B3D7E2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72938" w14:textId="77777777" w:rsidR="00AA434F" w:rsidRDefault="00AA434F">
      <w:pPr>
        <w:pStyle w:val="Textoindependiente"/>
        <w:rPr>
          <w:sz w:val="16"/>
        </w:rPr>
      </w:pPr>
    </w:p>
    <w:p w14:paraId="5505304C" w14:textId="77777777" w:rsidR="00AA434F" w:rsidRDefault="00AA434F">
      <w:pPr>
        <w:pStyle w:val="Textoindependiente"/>
        <w:spacing w:before="134"/>
        <w:rPr>
          <w:sz w:val="16"/>
        </w:rPr>
      </w:pPr>
    </w:p>
    <w:p w14:paraId="431AA894" w14:textId="77777777" w:rsidR="00AA434F" w:rsidRDefault="000B6A61">
      <w:pPr>
        <w:pStyle w:val="Ttulo1"/>
        <w:jc w:val="both"/>
      </w:pP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adjunta:</w:t>
      </w:r>
    </w:p>
    <w:p w14:paraId="70C20EDA" w14:textId="77777777" w:rsidR="00AA434F" w:rsidRDefault="00AA434F">
      <w:pPr>
        <w:pStyle w:val="Textoindependiente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AA434F" w14:paraId="25EE7F9A" w14:textId="77777777">
        <w:trPr>
          <w:trHeight w:val="350"/>
        </w:trPr>
        <w:tc>
          <w:tcPr>
            <w:tcW w:w="7579" w:type="dxa"/>
          </w:tcPr>
          <w:p w14:paraId="5FC0C046" w14:textId="77777777" w:rsidR="00AA434F" w:rsidRDefault="000B6A61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920" w:type="dxa"/>
          </w:tcPr>
          <w:p w14:paraId="009D19AC" w14:textId="77777777" w:rsidR="00AA434F" w:rsidRDefault="000B6A61">
            <w:pPr>
              <w:pStyle w:val="TableParagraph"/>
              <w:spacing w:before="54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</w:tr>
      <w:tr w:rsidR="00AA434F" w14:paraId="2DE538F3" w14:textId="77777777">
        <w:trPr>
          <w:trHeight w:val="1559"/>
        </w:trPr>
        <w:tc>
          <w:tcPr>
            <w:tcW w:w="7579" w:type="dxa"/>
          </w:tcPr>
          <w:p w14:paraId="49A1FF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66D5A9F0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6972C" w14:textId="77777777" w:rsidR="00AA434F" w:rsidRDefault="000B6A61">
      <w:pPr>
        <w:pStyle w:val="Textoindependiente"/>
        <w:spacing w:before="206"/>
        <w:ind w:left="426" w:right="417"/>
        <w:jc w:val="both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56A2451B" w14:textId="77777777" w:rsidR="00AA434F" w:rsidRDefault="000B6A61">
      <w:pPr>
        <w:spacing w:before="206"/>
        <w:ind w:left="426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DECLARO:</w:t>
      </w:r>
    </w:p>
    <w:p w14:paraId="2A41F9A5" w14:textId="77777777" w:rsidR="00AA434F" w:rsidRDefault="00AA434F">
      <w:pPr>
        <w:pStyle w:val="Textoindependiente"/>
        <w:spacing w:before="1"/>
        <w:rPr>
          <w:rFonts w:ascii="Arial"/>
          <w:b/>
        </w:rPr>
      </w:pPr>
    </w:p>
    <w:p w14:paraId="40130ACE" w14:textId="77777777" w:rsidR="00AA434F" w:rsidRDefault="000B6A61">
      <w:pPr>
        <w:pStyle w:val="Textoindependiente"/>
        <w:ind w:left="426" w:right="418"/>
        <w:jc w:val="both"/>
      </w:pPr>
      <w:r>
        <w:t xml:space="preserve">Que no estoy incursa/o en </w:t>
      </w:r>
      <w:proofErr w:type="spellStart"/>
      <w:r>
        <w:t>en</w:t>
      </w:r>
      <w:proofErr w:type="spellEnd"/>
      <w: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35924ED6" w14:textId="77777777" w:rsidR="00AA434F" w:rsidRDefault="00AA434F">
      <w:pPr>
        <w:pStyle w:val="Textoindependiente"/>
        <w:jc w:val="both"/>
        <w:sectPr w:rsidR="00AA434F">
          <w:pgSz w:w="11910" w:h="16840"/>
          <w:pgMar w:top="1460" w:right="992" w:bottom="560" w:left="1275" w:header="366" w:footer="370" w:gutter="0"/>
          <w:cols w:space="720"/>
        </w:sectPr>
      </w:pPr>
    </w:p>
    <w:p w14:paraId="48E744F4" w14:textId="77777777" w:rsidR="00AA434F" w:rsidRDefault="000B6A61">
      <w:pPr>
        <w:pStyle w:val="Textoindependiente"/>
        <w:spacing w:before="84"/>
        <w:ind w:left="426" w:right="419"/>
        <w:jc w:val="both"/>
      </w:pPr>
      <w:r>
        <w:lastRenderedPageBreak/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6B4D1CFB" w14:textId="77777777" w:rsidR="00AA434F" w:rsidRDefault="000B6A61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5DA8F2" w14:textId="77777777" w:rsidR="00AA434F" w:rsidRDefault="000B6A61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C2704CA" w14:textId="77777777" w:rsidR="00AA434F" w:rsidRDefault="000B6A61">
      <w:pPr>
        <w:pStyle w:val="Textoindependiente"/>
        <w:spacing w:before="206"/>
        <w:ind w:left="426" w:right="416"/>
        <w:jc w:val="both"/>
      </w:pPr>
      <w: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4FEF67B0" w14:textId="77777777" w:rsidR="00AA434F" w:rsidRDefault="000B6A61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2E69AE85" w14:textId="77777777" w:rsidR="00AA434F" w:rsidRDefault="000B6A61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2758E727" w14:textId="77777777" w:rsidR="00AA434F" w:rsidRDefault="000B6A61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18A89DE9" w14:textId="77777777" w:rsidR="00AA434F" w:rsidRDefault="00AA434F">
      <w:pPr>
        <w:pStyle w:val="Textoindependiente"/>
      </w:pPr>
    </w:p>
    <w:p w14:paraId="17BEA5D9" w14:textId="77777777" w:rsidR="00AA434F" w:rsidRDefault="00AA434F">
      <w:pPr>
        <w:pStyle w:val="Textoindependiente"/>
      </w:pPr>
    </w:p>
    <w:p w14:paraId="07ED4423" w14:textId="77777777" w:rsidR="00AA434F" w:rsidRDefault="00AA434F">
      <w:pPr>
        <w:pStyle w:val="Textoindependiente"/>
        <w:spacing w:before="153"/>
      </w:pPr>
    </w:p>
    <w:p w14:paraId="345B9F13" w14:textId="77777777" w:rsidR="00AA434F" w:rsidRDefault="000B6A61">
      <w:pPr>
        <w:pStyle w:val="Textoindependiente"/>
        <w:ind w:left="4" w:right="4"/>
        <w:jc w:val="center"/>
      </w:pPr>
      <w:r>
        <w:rPr>
          <w:spacing w:val="-2"/>
        </w:rPr>
        <w:t>En...........................................................,</w:t>
      </w:r>
      <w:r>
        <w:rPr>
          <w:spacing w:val="51"/>
        </w:rPr>
        <w:t xml:space="preserve"> </w:t>
      </w:r>
      <w:r>
        <w:rPr>
          <w:spacing w:val="-2"/>
        </w:rPr>
        <w:t>a..........</w:t>
      </w:r>
      <w:r>
        <w:rPr>
          <w:spacing w:val="54"/>
        </w:rPr>
        <w:t xml:space="preserve"> </w:t>
      </w:r>
      <w:r>
        <w:rPr>
          <w:spacing w:val="-2"/>
        </w:rPr>
        <w:t>de...............................</w:t>
      </w:r>
      <w:r>
        <w:rPr>
          <w:spacing w:val="54"/>
        </w:rPr>
        <w:t xml:space="preserve"> </w:t>
      </w:r>
      <w:r>
        <w:rPr>
          <w:spacing w:val="-2"/>
        </w:rPr>
        <w:t>de........</w:t>
      </w:r>
    </w:p>
    <w:p w14:paraId="39F263C2" w14:textId="77777777" w:rsidR="00AA434F" w:rsidRDefault="00AA434F">
      <w:pPr>
        <w:pStyle w:val="Textoindependiente"/>
      </w:pPr>
    </w:p>
    <w:p w14:paraId="22E9EABC" w14:textId="77777777" w:rsidR="00AA434F" w:rsidRDefault="00AA434F">
      <w:pPr>
        <w:pStyle w:val="Textoindependiente"/>
        <w:spacing w:before="136"/>
      </w:pPr>
    </w:p>
    <w:p w14:paraId="02DEFF4C" w14:textId="77777777" w:rsidR="00AA434F" w:rsidRDefault="000B6A61">
      <w:pPr>
        <w:pStyle w:val="Textoindependiente"/>
        <w:spacing w:before="1"/>
        <w:ind w:left="4"/>
        <w:jc w:val="center"/>
      </w:pP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peticionaria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representante</w:t>
      </w:r>
    </w:p>
    <w:p w14:paraId="3FF4C7A6" w14:textId="77777777" w:rsidR="00AA434F" w:rsidRDefault="00AA434F">
      <w:pPr>
        <w:pStyle w:val="Textoindependiente"/>
      </w:pPr>
    </w:p>
    <w:p w14:paraId="2C9BF843" w14:textId="77777777" w:rsidR="00AA434F" w:rsidRDefault="00AA434F">
      <w:pPr>
        <w:pStyle w:val="Textoindependiente"/>
      </w:pPr>
    </w:p>
    <w:p w14:paraId="768FDB5B" w14:textId="77777777" w:rsidR="00AA434F" w:rsidRDefault="00AA434F">
      <w:pPr>
        <w:pStyle w:val="Textoindependiente"/>
      </w:pPr>
    </w:p>
    <w:p w14:paraId="07DF3B08" w14:textId="77777777" w:rsidR="00AA434F" w:rsidRDefault="00AA434F">
      <w:pPr>
        <w:pStyle w:val="Textoindependiente"/>
      </w:pPr>
    </w:p>
    <w:p w14:paraId="19E856E2" w14:textId="77777777" w:rsidR="00AA434F" w:rsidRDefault="00AA434F">
      <w:pPr>
        <w:pStyle w:val="Textoindependiente"/>
      </w:pPr>
    </w:p>
    <w:p w14:paraId="0159DFB1" w14:textId="77777777" w:rsidR="00AA434F" w:rsidRDefault="00AA434F">
      <w:pPr>
        <w:pStyle w:val="Textoindependiente"/>
        <w:spacing w:before="103"/>
      </w:pPr>
    </w:p>
    <w:p w14:paraId="6FE736A1" w14:textId="77777777" w:rsidR="00AA434F" w:rsidRDefault="000B6A61">
      <w:pPr>
        <w:ind w:left="4" w:right="4"/>
        <w:jc w:val="center"/>
        <w:rPr>
          <w:sz w:val="18"/>
        </w:rPr>
      </w:pPr>
      <w:r>
        <w:rPr>
          <w:spacing w:val="-2"/>
          <w:sz w:val="18"/>
        </w:rPr>
        <w:t>…………………………………..……</w:t>
      </w:r>
    </w:p>
    <w:p w14:paraId="1427BA93" w14:textId="77777777" w:rsidR="00AA434F" w:rsidRDefault="00AA434F">
      <w:pPr>
        <w:pStyle w:val="Textoindependiente"/>
        <w:rPr>
          <w:sz w:val="20"/>
        </w:rPr>
      </w:pPr>
    </w:p>
    <w:p w14:paraId="532D50A0" w14:textId="77777777" w:rsidR="00AA434F" w:rsidRDefault="00AA434F">
      <w:pPr>
        <w:pStyle w:val="Textoindependiente"/>
        <w:rPr>
          <w:sz w:val="20"/>
        </w:rPr>
      </w:pPr>
    </w:p>
    <w:p w14:paraId="0C7ADEF3" w14:textId="77777777" w:rsidR="00AA434F" w:rsidRDefault="00AA434F">
      <w:pPr>
        <w:pStyle w:val="Textoindependiente"/>
        <w:rPr>
          <w:sz w:val="20"/>
        </w:rPr>
      </w:pPr>
    </w:p>
    <w:p w14:paraId="60C7B511" w14:textId="77777777" w:rsidR="00AA434F" w:rsidRDefault="00AA434F">
      <w:pPr>
        <w:pStyle w:val="Textoindependiente"/>
        <w:rPr>
          <w:sz w:val="20"/>
        </w:rPr>
      </w:pPr>
    </w:p>
    <w:p w14:paraId="687A2E21" w14:textId="77777777" w:rsidR="00AA434F" w:rsidRDefault="00AA434F">
      <w:pPr>
        <w:pStyle w:val="Textoindependiente"/>
        <w:rPr>
          <w:sz w:val="20"/>
        </w:rPr>
      </w:pPr>
    </w:p>
    <w:p w14:paraId="3248A9D7" w14:textId="77777777" w:rsidR="00AA434F" w:rsidRDefault="00AA434F">
      <w:pPr>
        <w:pStyle w:val="Textoindependiente"/>
        <w:rPr>
          <w:sz w:val="20"/>
        </w:rPr>
      </w:pPr>
    </w:p>
    <w:p w14:paraId="28A86EA1" w14:textId="77777777" w:rsidR="00AA434F" w:rsidRDefault="00AA434F">
      <w:pPr>
        <w:pStyle w:val="Textoindependiente"/>
        <w:rPr>
          <w:sz w:val="20"/>
        </w:rPr>
      </w:pPr>
    </w:p>
    <w:p w14:paraId="60A8E1F0" w14:textId="77777777" w:rsidR="00AA434F" w:rsidRDefault="000B6A61">
      <w:pPr>
        <w:pStyle w:val="Textoindependiente"/>
        <w:spacing w:before="19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AA8FE" wp14:editId="59D1ED3E">
                <wp:simplePos x="0" y="0"/>
                <wp:positionH relativeFrom="page">
                  <wp:posOffset>958596</wp:posOffset>
                </wp:positionH>
                <wp:positionV relativeFrom="paragraph">
                  <wp:posOffset>288912</wp:posOffset>
                </wp:positionV>
                <wp:extent cx="5774690" cy="96646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7E175" w14:textId="77777777" w:rsidR="00AA434F" w:rsidRDefault="000B6A61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78312AE1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1146F0BA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Públicos. Reglamento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2021/2116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financiación,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seguimiento de la política agrícola común</w:t>
                            </w:r>
                          </w:p>
                          <w:p w14:paraId="698DD421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010FD78D" w14:textId="77777777" w:rsidR="00AA434F" w:rsidRDefault="000B6A61">
                            <w:pPr>
                              <w:ind w:left="18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 se explica en la información adicional</w:t>
                            </w:r>
                          </w:p>
                          <w:p w14:paraId="57CCDC5E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AA8F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5.5pt;margin-top:22.75pt;width:454.7pt;height:7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" filled="f" strokeweight=".48pt">
                <v:path arrowok="t"/>
                <v:textbox inset="0,0,0,0">
                  <w:txbxContent>
                    <w:p w14:paraId="5D17E175" w14:textId="77777777" w:rsidR="00AA434F" w:rsidRDefault="000B6A61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78312AE1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1146F0BA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Ejercicio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Poderes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Públicos. Reglamento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2021/2116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sobre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financiación,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seguimiento de la política agrícola común</w:t>
                      </w:r>
                    </w:p>
                    <w:p w14:paraId="698DD421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010FD78D" w14:textId="77777777" w:rsidR="00AA434F" w:rsidRDefault="000B6A61">
                      <w:pPr>
                        <w:ind w:left="187" w:right="6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 se explica en la información adicional</w:t>
                      </w:r>
                    </w:p>
                    <w:p w14:paraId="57CCDC5E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434F">
      <w:pgSz w:w="11910" w:h="16840"/>
      <w:pgMar w:top="1460" w:right="992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7730A" w14:textId="77777777" w:rsidR="000B6A61" w:rsidRDefault="000B6A61">
      <w:r>
        <w:separator/>
      </w:r>
    </w:p>
  </w:endnote>
  <w:endnote w:type="continuationSeparator" w:id="0">
    <w:p w14:paraId="0EDB27CF" w14:textId="77777777" w:rsidR="000B6A61" w:rsidRDefault="000B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1B9E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D3184EE" wp14:editId="0FC55756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9CA9D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8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14:paraId="6F89CA9D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Versión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0B42C8D" wp14:editId="3B1DDA71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EDCE" w14:textId="77777777" w:rsidR="00AA434F" w:rsidRDefault="000B6A61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3022E">
                            <w:rPr>
                              <w:noProof/>
                              <w:spacing w:val="-5"/>
                            </w:rPr>
                            <w:t>148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42C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06.45pt;margin-top:812.45pt;width:22.05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pFqwEAAEUDAAAOAAAAZHJzL2Uyb0RvYy54bWysUsFuGyEQvVfqPyDuNWs7S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" filled="f" stroked="f">
              <v:path arrowok="t"/>
              <v:textbox inset="0,0,0,0">
                <w:txbxContent>
                  <w:p w14:paraId="624CEDCE" w14:textId="77777777" w:rsidR="00AA434F" w:rsidRDefault="000B6A61">
                    <w:pPr>
                      <w:pStyle w:val="Textoindependien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3022E">
                      <w:rPr>
                        <w:noProof/>
                        <w:spacing w:val="-5"/>
                      </w:rPr>
                      <w:t>148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351E3E4" wp14:editId="77A05633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C25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 xml:space="preserve">DIFUSIÓN </w:t>
                          </w:r>
                          <w:r>
                            <w:rPr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1E3E4" id="Textbox 5" o:spid="_x0000_s1031" type="#_x0000_t202" style="position:absolute;margin-left:84.05pt;margin-top:813.5pt;width:89.0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14:paraId="46FC25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 xml:space="preserve">DIFUSIÓN </w:t>
                    </w:r>
                    <w:r>
                      <w:rPr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2BC1" w14:textId="77777777" w:rsidR="000B6A61" w:rsidRDefault="000B6A61">
      <w:r>
        <w:separator/>
      </w:r>
    </w:p>
  </w:footnote>
  <w:footnote w:type="continuationSeparator" w:id="0">
    <w:p w14:paraId="486DF464" w14:textId="77777777" w:rsidR="000B6A61" w:rsidRDefault="000B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8656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F7F400F" wp14:editId="4FC96D98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9FF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Manual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procedimiento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23-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4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14:paraId="4BC9B9FF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Manual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procedimiento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23-</w:t>
                    </w: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D7E3AA7" wp14:editId="6E9D2215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3D2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Módulo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E3AA7" id="Textbox 2" o:spid="_x0000_s1028" type="#_x0000_t202" style="position:absolute;margin-left:447.9pt;margin-top:17.3pt;width:77.55pt;height:12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14:paraId="0653D2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Módulo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4F"/>
    <w:rsid w:val="000B6A61"/>
    <w:rsid w:val="00116448"/>
    <w:rsid w:val="002D7320"/>
    <w:rsid w:val="004A553B"/>
    <w:rsid w:val="005272B3"/>
    <w:rsid w:val="007967DE"/>
    <w:rsid w:val="009A761E"/>
    <w:rsid w:val="00AA434F"/>
    <w:rsid w:val="00B50024"/>
    <w:rsid w:val="00E2670C"/>
    <w:rsid w:val="00F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2C17"/>
  <w15:docId w15:val="{14581B22-DE91-4283-ACE9-3DA7DDCB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7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protecciondatos@jcc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protecciondatos@jccm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41960-15B5-4635-A183-05AB3F381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2AF2F-2C04-4225-885F-3825DD1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D38A1-D434-47E4-BF43-F039F1BC5FB3}">
  <ds:schemaRefs>
    <ds:schemaRef ds:uri="http://schemas.microsoft.com/office/2006/metadata/properties"/>
    <ds:schemaRef ds:uri="http://schemas.microsoft.com/office/infopath/2007/PartnerControls"/>
    <ds:schemaRef ds:uri="35aec991-33a2-4712-8556-51edf0df8e62"/>
    <ds:schemaRef ds:uri="8f142067-2add-4468-992d-ad250384f7a0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952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Cuenta Microsoft</cp:lastModifiedBy>
  <cp:revision>8</cp:revision>
  <dcterms:created xsi:type="dcterms:W3CDTF">2025-11-03T09:29:00Z</dcterms:created>
  <dcterms:modified xsi:type="dcterms:W3CDTF">2026-03-06T08:21:00Z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